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17" w:rsidRPr="000B7847" w:rsidRDefault="00EE0F17" w:rsidP="000B7847">
      <w:pPr>
        <w:spacing w:line="48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B7847">
        <w:rPr>
          <w:rFonts w:ascii="標楷體" w:eastAsia="標楷體" w:hAnsi="標楷體" w:hint="eastAsia"/>
          <w:b/>
          <w:bCs/>
          <w:sz w:val="36"/>
          <w:szCs w:val="36"/>
        </w:rPr>
        <w:t>大專校院學生國際體驗學習計畫</w:t>
      </w:r>
    </w:p>
    <w:p w:rsidR="00EE0F17" w:rsidRDefault="00EE0F17" w:rsidP="000B7847">
      <w:pPr>
        <w:spacing w:line="48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B7847">
        <w:rPr>
          <w:rFonts w:ascii="標楷體" w:eastAsia="標楷體" w:hAnsi="標楷體" w:hint="eastAsia"/>
          <w:b/>
          <w:bCs/>
          <w:sz w:val="36"/>
          <w:szCs w:val="36"/>
        </w:rPr>
        <w:t>學生心得報告</w:t>
      </w:r>
    </w:p>
    <w:p w:rsidR="000B7847" w:rsidRPr="000B7847" w:rsidRDefault="000B7847" w:rsidP="000B7847">
      <w:pPr>
        <w:spacing w:line="48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2966"/>
        <w:gridCol w:w="1385"/>
        <w:gridCol w:w="2700"/>
      </w:tblGrid>
      <w:tr w:rsidR="00710539" w:rsidRPr="000B7847" w:rsidTr="000B7847">
        <w:tc>
          <w:tcPr>
            <w:tcW w:w="1471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2966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國立台灣海洋大學</w:t>
            </w:r>
          </w:p>
        </w:tc>
        <w:tc>
          <w:tcPr>
            <w:tcW w:w="1385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系級</w:t>
            </w:r>
          </w:p>
        </w:tc>
        <w:tc>
          <w:tcPr>
            <w:tcW w:w="2700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B7847">
              <w:rPr>
                <w:rFonts w:ascii="標楷體" w:eastAsia="標楷體" w:hAnsi="標楷體" w:hint="eastAsia"/>
                <w:b/>
                <w:bCs/>
              </w:rPr>
              <w:t>環漁系</w:t>
            </w:r>
            <w:proofErr w:type="gramEnd"/>
            <w:r w:rsidRPr="000B7847">
              <w:rPr>
                <w:rFonts w:ascii="標楷體" w:eastAsia="標楷體" w:hAnsi="標楷體" w:hint="eastAsia"/>
                <w:b/>
                <w:bCs/>
              </w:rPr>
              <w:t>4A</w:t>
            </w:r>
          </w:p>
        </w:tc>
      </w:tr>
      <w:tr w:rsidR="00710539" w:rsidRPr="000B7847" w:rsidTr="000B7847">
        <w:tc>
          <w:tcPr>
            <w:tcW w:w="1471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出國</w:t>
            </w:r>
            <w:r w:rsidRPr="000B784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966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越南</w:t>
            </w:r>
          </w:p>
        </w:tc>
        <w:tc>
          <w:tcPr>
            <w:tcW w:w="1385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出國期間</w:t>
            </w:r>
          </w:p>
        </w:tc>
        <w:tc>
          <w:tcPr>
            <w:tcW w:w="2700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106.6.26－7.17</w:t>
            </w:r>
          </w:p>
        </w:tc>
      </w:tr>
      <w:tr w:rsidR="00EE0F17" w:rsidRPr="000B7847" w:rsidTr="000B7847">
        <w:tc>
          <w:tcPr>
            <w:tcW w:w="1471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B7847">
              <w:rPr>
                <w:rFonts w:ascii="標楷體" w:eastAsia="標楷體" w:hAnsi="標楷體" w:hint="eastAsia"/>
                <w:b/>
              </w:rPr>
              <w:t>漁越－</w:t>
            </w:r>
            <w:proofErr w:type="gramEnd"/>
            <w:r w:rsidRPr="000B7847">
              <w:rPr>
                <w:rFonts w:ascii="標楷體" w:eastAsia="標楷體" w:hAnsi="標楷體" w:hint="eastAsia"/>
                <w:b/>
              </w:rPr>
              <w:t>越南與台灣漁具漁法之差異比較</w:t>
            </w:r>
          </w:p>
        </w:tc>
      </w:tr>
      <w:tr w:rsidR="00710539" w:rsidRPr="000B7847" w:rsidTr="000B7847">
        <w:tc>
          <w:tcPr>
            <w:tcW w:w="1471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66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金郁文</w:t>
            </w:r>
          </w:p>
        </w:tc>
        <w:tc>
          <w:tcPr>
            <w:tcW w:w="1385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2700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女</w:t>
            </w:r>
          </w:p>
        </w:tc>
      </w:tr>
      <w:tr w:rsidR="00710539" w:rsidRPr="000B7847" w:rsidTr="000B7847">
        <w:tc>
          <w:tcPr>
            <w:tcW w:w="1471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966" w:type="dxa"/>
            <w:shd w:val="clear" w:color="auto" w:fill="auto"/>
          </w:tcPr>
          <w:p w:rsidR="00EE0F17" w:rsidRPr="000B7847" w:rsidRDefault="00710539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84.06.04</w:t>
            </w:r>
          </w:p>
        </w:tc>
        <w:tc>
          <w:tcPr>
            <w:tcW w:w="1385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E0F17" w:rsidRPr="000B7847" w:rsidTr="000B7847">
        <w:tc>
          <w:tcPr>
            <w:tcW w:w="1471" w:type="dxa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B7847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  <w:tc>
          <w:tcPr>
            <w:tcW w:w="7051" w:type="dxa"/>
            <w:gridSpan w:val="3"/>
            <w:shd w:val="clear" w:color="auto" w:fill="auto"/>
          </w:tcPr>
          <w:p w:rsidR="00EE0F17" w:rsidRPr="000B7847" w:rsidRDefault="00EE0F17" w:rsidP="000B7847">
            <w:pPr>
              <w:spacing w:line="48" w:lineRule="atLeast"/>
              <w:ind w:left="257" w:hangingChars="107" w:hanging="257"/>
              <w:jc w:val="both"/>
              <w:rPr>
                <w:rFonts w:ascii="標楷體" w:eastAsia="標楷體" w:hAnsi="標楷體"/>
                <w:bCs/>
              </w:rPr>
            </w:pPr>
            <w:r w:rsidRPr="000B7847">
              <w:rPr>
                <w:rFonts w:ascii="標楷體" w:eastAsia="標楷體" w:hAnsi="標楷體" w:hint="eastAsia"/>
                <w:bCs/>
              </w:rPr>
              <w:t>1.心得分享：每位</w:t>
            </w:r>
            <w:proofErr w:type="gramStart"/>
            <w:r w:rsidRPr="000B7847">
              <w:rPr>
                <w:rFonts w:ascii="標楷體" w:eastAsia="標楷體" w:hAnsi="標楷體" w:hint="eastAsia"/>
                <w:bCs/>
              </w:rPr>
              <w:t>學生均須撰寫</w:t>
            </w:r>
            <w:proofErr w:type="gramEnd"/>
            <w:r w:rsidRPr="000B7847">
              <w:rPr>
                <w:rFonts w:ascii="標楷體" w:eastAsia="標楷體" w:hAnsi="標楷體" w:hint="eastAsia"/>
                <w:bCs/>
              </w:rPr>
              <w:t>至少1篇心得分享，撰寫學生參與本計畫出國體驗過程中富意義、教育性故事或心得感想，每篇心得字數2,000個字以上。</w:t>
            </w:r>
          </w:p>
          <w:p w:rsidR="00EE0F17" w:rsidRPr="000B7847" w:rsidRDefault="00EE0F17" w:rsidP="000B7847">
            <w:pPr>
              <w:spacing w:line="48" w:lineRule="atLeast"/>
              <w:jc w:val="both"/>
              <w:rPr>
                <w:rFonts w:ascii="標楷體" w:eastAsia="標楷體" w:hAnsi="標楷體"/>
                <w:bCs/>
              </w:rPr>
            </w:pPr>
            <w:r w:rsidRPr="000B7847">
              <w:rPr>
                <w:rFonts w:ascii="標楷體" w:eastAsia="標楷體" w:hAnsi="標楷體" w:hint="eastAsia"/>
                <w:bCs/>
              </w:rPr>
              <w:t>2.活動照片：每位學生提供至少5張，每張照片檔案名稱請註明「海洋大學-學生姓名-簡單圖說（10字內）」。</w:t>
            </w:r>
          </w:p>
          <w:p w:rsidR="00EE0F17" w:rsidRPr="000B7847" w:rsidRDefault="00EE0F17" w:rsidP="000B7847">
            <w:pPr>
              <w:spacing w:line="48" w:lineRule="atLeast"/>
              <w:ind w:left="257" w:hangingChars="107" w:hanging="257"/>
              <w:jc w:val="both"/>
              <w:rPr>
                <w:rFonts w:ascii="標楷體" w:eastAsia="標楷體" w:hAnsi="標楷體"/>
                <w:bCs/>
              </w:rPr>
            </w:pPr>
            <w:r w:rsidRPr="000B7847">
              <w:rPr>
                <w:rFonts w:ascii="標楷體" w:eastAsia="標楷體" w:hAnsi="標楷體" w:hint="eastAsia"/>
                <w:bCs/>
              </w:rPr>
              <w:t>3.活動短片：每位學生提供3至5分鐘之活動短片電子檔，請</w:t>
            </w:r>
            <w:proofErr w:type="gramStart"/>
            <w:r w:rsidRPr="000B7847">
              <w:rPr>
                <w:rFonts w:ascii="標楷體" w:eastAsia="標楷體" w:hAnsi="標楷體" w:hint="eastAsia"/>
                <w:bCs/>
              </w:rPr>
              <w:t>註明本署補助</w:t>
            </w:r>
            <w:proofErr w:type="gramEnd"/>
            <w:r w:rsidRPr="000B7847">
              <w:rPr>
                <w:rFonts w:ascii="標楷體" w:eastAsia="標楷體" w:hAnsi="標楷體" w:hint="eastAsia"/>
                <w:bCs/>
              </w:rPr>
              <w:t>，如有配樂需有音樂版權同意書。</w:t>
            </w:r>
          </w:p>
        </w:tc>
      </w:tr>
    </w:tbl>
    <w:p w:rsidR="000B7847" w:rsidRDefault="000B7847" w:rsidP="000B7847">
      <w:pPr>
        <w:spacing w:line="48" w:lineRule="atLeast"/>
        <w:rPr>
          <w:rFonts w:ascii="標楷體" w:eastAsia="標楷體" w:hAnsi="標楷體"/>
          <w:b/>
          <w:bCs/>
          <w:sz w:val="32"/>
          <w:szCs w:val="32"/>
        </w:rPr>
      </w:pPr>
    </w:p>
    <w:p w:rsidR="00EE0F17" w:rsidRDefault="00EE0F17" w:rsidP="000B7847">
      <w:pPr>
        <w:spacing w:line="48" w:lineRule="atLeast"/>
        <w:rPr>
          <w:rFonts w:ascii="標楷體" w:eastAsia="標楷體" w:hAnsi="標楷體"/>
          <w:b/>
          <w:bCs/>
          <w:sz w:val="36"/>
          <w:szCs w:val="36"/>
        </w:rPr>
      </w:pPr>
      <w:r w:rsidRPr="00B9747A">
        <w:rPr>
          <w:rFonts w:ascii="標楷體" w:eastAsia="標楷體" w:hAnsi="標楷體" w:hint="eastAsia"/>
          <w:b/>
          <w:bCs/>
          <w:sz w:val="36"/>
          <w:szCs w:val="36"/>
        </w:rPr>
        <w:t>【心得分享】</w:t>
      </w:r>
    </w:p>
    <w:p w:rsidR="00B9747A" w:rsidRDefault="00B25B30" w:rsidP="000B7847">
      <w:pPr>
        <w:spacing w:line="48" w:lineRule="atLeas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一、</w:t>
      </w:r>
      <w:r w:rsidR="00D2240D">
        <w:rPr>
          <w:rFonts w:ascii="標楷體" w:eastAsia="標楷體" w:hAnsi="標楷體" w:hint="eastAsia"/>
          <w:b/>
          <w:bCs/>
          <w:sz w:val="36"/>
          <w:szCs w:val="36"/>
        </w:rPr>
        <w:t>摘要</w:t>
      </w:r>
    </w:p>
    <w:p w:rsidR="006D0941" w:rsidRPr="006D0941" w:rsidRDefault="006D0941" w:rsidP="006D0941">
      <w:pPr>
        <w:spacing w:line="360" w:lineRule="auto"/>
        <w:rPr>
          <w:rFonts w:ascii="標楷體" w:eastAsia="標楷體" w:hAnsi="標楷體" w:cs="Meiryo"/>
          <w:sz w:val="28"/>
          <w:shd w:val="clear" w:color="auto" w:fill="FFFFFF"/>
        </w:rPr>
      </w:pPr>
      <w:r>
        <w:rPr>
          <w:rFonts w:ascii="標楷體" w:eastAsia="標楷體" w:hAnsi="標楷體" w:cs="Meiryo" w:hint="eastAsia"/>
          <w:shd w:val="clear" w:color="auto" w:fill="FFFFFF"/>
        </w:rPr>
        <w:t xml:space="preserve">    </w:t>
      </w:r>
      <w:r w:rsidRPr="006D0941">
        <w:rPr>
          <w:rFonts w:ascii="標楷體" w:eastAsia="標楷體" w:hAnsi="標楷體" w:cs="Meiryo" w:hint="eastAsia"/>
          <w:sz w:val="28"/>
          <w:shd w:val="clear" w:color="auto" w:fill="FFFFFF"/>
        </w:rPr>
        <w:t>越南海岸線長，多沙灘</w:t>
      </w:r>
      <w:proofErr w:type="gramStart"/>
      <w:r w:rsidRPr="006D0941">
        <w:rPr>
          <w:rFonts w:ascii="標楷體" w:eastAsia="標楷體" w:hAnsi="標楷體" w:cs="Meiryo" w:hint="eastAsia"/>
          <w:sz w:val="28"/>
          <w:shd w:val="clear" w:color="auto" w:fill="FFFFFF"/>
        </w:rPr>
        <w:t>與灣</w:t>
      </w:r>
      <w:r>
        <w:rPr>
          <w:rFonts w:ascii="標楷體" w:eastAsia="標楷體" w:hAnsi="標楷體" w:cs="Meiryo" w:hint="eastAsia"/>
          <w:sz w:val="28"/>
          <w:shd w:val="clear" w:color="auto" w:fill="FFFFFF"/>
        </w:rPr>
        <w:t>澳</w:t>
      </w:r>
      <w:proofErr w:type="gramEnd"/>
      <w:r w:rsidRPr="006D0941">
        <w:rPr>
          <w:rFonts w:ascii="標楷體" w:eastAsia="標楷體" w:hAnsi="標楷體" w:cs="Meiryo" w:hint="eastAsia"/>
          <w:sz w:val="28"/>
          <w:shd w:val="clear" w:color="auto" w:fill="FFFFFF"/>
        </w:rPr>
        <w:t>，氣溫較臺灣高，是發展漁業的好地方。漁業出口是越南最大的外匯收入來源。選擇越南為此次計畫目的地，藉由此計畫實際到越南，了解及掌握民情及市場需求，貼近在地漁業文化，與</w:t>
      </w:r>
      <w:proofErr w:type="gramStart"/>
      <w:r w:rsidRPr="006D0941">
        <w:rPr>
          <w:rFonts w:ascii="標楷體" w:eastAsia="標楷體" w:hAnsi="標楷體" w:cs="Meiryo" w:hint="eastAsia"/>
          <w:sz w:val="28"/>
          <w:shd w:val="clear" w:color="auto" w:fill="FFFFFF"/>
        </w:rPr>
        <w:t>在地社群</w:t>
      </w:r>
      <w:proofErr w:type="gramEnd"/>
      <w:r w:rsidRPr="006D0941">
        <w:rPr>
          <w:rFonts w:ascii="標楷體" w:eastAsia="標楷體" w:hAnsi="標楷體" w:cs="Meiryo" w:hint="eastAsia"/>
          <w:sz w:val="28"/>
          <w:shd w:val="clear" w:color="auto" w:fill="FFFFFF"/>
        </w:rPr>
        <w:t>誠心深入探討漁具漁法上之差異</w:t>
      </w:r>
      <w:r>
        <w:rPr>
          <w:rFonts w:ascii="標楷體" w:eastAsia="標楷體" w:hAnsi="標楷體" w:cs="Meiryo" w:hint="eastAsia"/>
          <w:sz w:val="28"/>
          <w:shd w:val="clear" w:color="auto" w:fill="FFFFFF"/>
        </w:rPr>
        <w:t>，</w:t>
      </w:r>
      <w:r w:rsidRPr="006D0941">
        <w:rPr>
          <w:rFonts w:ascii="標楷體" w:eastAsia="標楷體" w:hAnsi="標楷體" w:cs="Meiryo" w:hint="eastAsia"/>
          <w:sz w:val="28"/>
          <w:shd w:val="clear" w:color="auto" w:fill="FFFFFF"/>
        </w:rPr>
        <w:t>並體驗越南當地人文風情。</w:t>
      </w:r>
      <w:r>
        <w:rPr>
          <w:rFonts w:ascii="標楷體" w:eastAsia="標楷體" w:hAnsi="標楷體" w:cs="Meiryo" w:hint="eastAsia"/>
          <w:sz w:val="28"/>
          <w:shd w:val="clear" w:color="auto" w:fill="FFFFFF"/>
        </w:rPr>
        <w:t>我們實際</w:t>
      </w:r>
      <w:proofErr w:type="gramStart"/>
      <w:r>
        <w:rPr>
          <w:rFonts w:ascii="標楷體" w:eastAsia="標楷體" w:hAnsi="標楷體" w:cs="Meiryo" w:hint="eastAsia"/>
          <w:sz w:val="28"/>
          <w:shd w:val="clear" w:color="auto" w:fill="FFFFFF"/>
        </w:rPr>
        <w:t>走訪芽莊</w:t>
      </w:r>
      <w:proofErr w:type="gramEnd"/>
      <w:r>
        <w:rPr>
          <w:rFonts w:ascii="標楷體" w:eastAsia="標楷體" w:hAnsi="標楷體" w:cs="Meiryo" w:hint="eastAsia"/>
          <w:sz w:val="28"/>
          <w:shd w:val="clear" w:color="auto" w:fill="FFFFFF"/>
        </w:rPr>
        <w:t>大學，</w:t>
      </w:r>
      <w:proofErr w:type="gramStart"/>
      <w:r>
        <w:rPr>
          <w:rFonts w:ascii="標楷體" w:eastAsia="標楷體" w:hAnsi="標楷體" w:cs="Meiryo" w:hint="eastAsia"/>
          <w:sz w:val="28"/>
          <w:shd w:val="clear" w:color="auto" w:fill="FFFFFF"/>
        </w:rPr>
        <w:t>與芽莊大學</w:t>
      </w:r>
      <w:proofErr w:type="gramEnd"/>
      <w:r>
        <w:rPr>
          <w:rFonts w:ascii="標楷體" w:eastAsia="標楷體" w:hAnsi="標楷體" w:cs="Meiryo" w:hint="eastAsia"/>
          <w:sz w:val="28"/>
          <w:shd w:val="clear" w:color="auto" w:fill="FFFFFF"/>
        </w:rPr>
        <w:t>漁業系的教授請教越南漁業狀況，並和學生進行學術交流，</w:t>
      </w:r>
      <w:proofErr w:type="gramStart"/>
      <w:r>
        <w:rPr>
          <w:rFonts w:ascii="標楷體" w:eastAsia="標楷體" w:hAnsi="標楷體" w:cs="Meiryo" w:hint="eastAsia"/>
          <w:sz w:val="28"/>
          <w:shd w:val="clear" w:color="auto" w:fill="FFFFFF"/>
        </w:rPr>
        <w:t>到芽莊</w:t>
      </w:r>
      <w:proofErr w:type="gramEnd"/>
      <w:r>
        <w:rPr>
          <w:rFonts w:ascii="標楷體" w:eastAsia="標楷體" w:hAnsi="標楷體" w:cs="Meiryo" w:hint="eastAsia"/>
          <w:sz w:val="28"/>
          <w:shd w:val="clear" w:color="auto" w:fill="FFFFFF"/>
        </w:rPr>
        <w:t>當地漁港進行考察，了解越南漁業實際狀況。</w:t>
      </w:r>
    </w:p>
    <w:p w:rsidR="005140FD" w:rsidRPr="00B9747A" w:rsidRDefault="00B25B30" w:rsidP="000B7847">
      <w:pPr>
        <w:spacing w:line="48" w:lineRule="atLeas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二、</w:t>
      </w:r>
      <w:r w:rsidR="00B9747A" w:rsidRPr="00B9747A">
        <w:rPr>
          <w:rFonts w:ascii="標楷體" w:eastAsia="標楷體" w:hAnsi="標楷體" w:hint="eastAsia"/>
          <w:b/>
          <w:bCs/>
          <w:sz w:val="36"/>
          <w:szCs w:val="36"/>
        </w:rPr>
        <w:t>心得內容</w:t>
      </w:r>
    </w:p>
    <w:p w:rsidR="00B9747A" w:rsidRPr="00B25B30" w:rsidRDefault="00B9747A" w:rsidP="00B25B30">
      <w:pPr>
        <w:pStyle w:val="aa"/>
        <w:numPr>
          <w:ilvl w:val="0"/>
          <w:numId w:val="2"/>
        </w:numPr>
        <w:spacing w:line="48" w:lineRule="atLeas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25B30">
        <w:rPr>
          <w:rFonts w:ascii="標楷體" w:eastAsia="標楷體" w:hAnsi="標楷體" w:hint="eastAsia"/>
          <w:b/>
          <w:bCs/>
          <w:sz w:val="32"/>
          <w:szCs w:val="32"/>
        </w:rPr>
        <w:t>前言</w:t>
      </w:r>
    </w:p>
    <w:p w:rsidR="009B04A6" w:rsidRDefault="00710539" w:rsidP="00B9747A">
      <w:pPr>
        <w:spacing w:line="48" w:lineRule="atLeast"/>
        <w:rPr>
          <w:rFonts w:ascii="標楷體" w:eastAsia="標楷體" w:hAnsi="標楷體" w:cs="新細明體"/>
          <w:kern w:val="0"/>
          <w:sz w:val="28"/>
        </w:rPr>
      </w:pPr>
      <w:r w:rsidRPr="000B7847">
        <w:rPr>
          <w:rFonts w:ascii="標楷體" w:eastAsia="標楷體" w:hAnsi="標楷體" w:cs="新細明體" w:hint="eastAsia"/>
          <w:kern w:val="0"/>
          <w:sz w:val="28"/>
        </w:rPr>
        <w:t xml:space="preserve">    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「</w:t>
      </w:r>
      <w:r w:rsidR="009B04A6" w:rsidRPr="000B7847">
        <w:rPr>
          <w:rFonts w:ascii="標楷體" w:eastAsia="標楷體" w:hAnsi="標楷體" w:cs="新細明體" w:hint="eastAsia"/>
          <w:kern w:val="0"/>
          <w:sz w:val="28"/>
        </w:rPr>
        <w:t>如果你不出去走走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9B04A6" w:rsidRPr="000B7847">
        <w:rPr>
          <w:rFonts w:ascii="標楷體" w:eastAsia="標楷體" w:hAnsi="標楷體" w:cs="新細明體" w:hint="eastAsia"/>
          <w:kern w:val="0"/>
          <w:sz w:val="28"/>
        </w:rPr>
        <w:t>你就以為這是世界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」，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當我</w:t>
      </w:r>
      <w:proofErr w:type="gramStart"/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一</w:t>
      </w:r>
      <w:proofErr w:type="gramEnd"/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得知學校有國際體驗學習計畫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立刻與在台灣的國際處老師聯絡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因為當時在上海當交換學生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無法出席說明會以及當面詢問老師一些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相關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問題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只能依靠網路來聯繫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但這</w:t>
      </w:r>
      <w:proofErr w:type="gramStart"/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絲毫不澆熄</w:t>
      </w:r>
      <w:proofErr w:type="gramEnd"/>
      <w:r w:rsidR="00F41C70" w:rsidRPr="000B7847">
        <w:rPr>
          <w:rFonts w:ascii="標楷體" w:eastAsia="標楷體" w:hAnsi="標楷體" w:cs="新細明體" w:hint="eastAsia"/>
          <w:kern w:val="0"/>
          <w:sz w:val="28"/>
        </w:rPr>
        <w:t>我想參與這項計畫的熱情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！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這次計畫我負責的是與學校老師聯絡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、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接洽越南參訪的部份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以及越南的行程安排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在出國前，國際處的老師也有讓我們與越南來台的國際學生互動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讓我們學習簡單的越南語及更認識越南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幫助我們的國際生也成為我們很好的朋友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！</w:t>
      </w:r>
    </w:p>
    <w:p w:rsidR="00B9747A" w:rsidRPr="00B25B30" w:rsidRDefault="00B9747A" w:rsidP="00B25B30">
      <w:pPr>
        <w:pStyle w:val="aa"/>
        <w:numPr>
          <w:ilvl w:val="0"/>
          <w:numId w:val="2"/>
        </w:numPr>
        <w:spacing w:line="48" w:lineRule="atLeas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25B30">
        <w:rPr>
          <w:rFonts w:ascii="標楷體" w:eastAsia="標楷體" w:hAnsi="標楷體" w:hint="eastAsia"/>
          <w:b/>
          <w:bCs/>
          <w:sz w:val="32"/>
          <w:szCs w:val="32"/>
        </w:rPr>
        <w:t>企劃內容</w:t>
      </w:r>
    </w:p>
    <w:p w:rsidR="00D2240D" w:rsidRPr="00D2240D" w:rsidRDefault="00D2240D" w:rsidP="00D2240D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D2240D">
        <w:rPr>
          <w:rFonts w:ascii="標楷體" w:eastAsia="標楷體" w:hAnsi="標楷體" w:hint="eastAsia"/>
          <w:sz w:val="28"/>
        </w:rPr>
        <w:t>將採用拍攝紀錄觀察法，此觀察法為最不干涉研究對象的一種方法，通常由研究者在一旁進行研究對象的紀錄，許多的田野調查便是採取此一方式進行。之後將與台灣現況之漁具漁法做比較，學界稱此為「交叉檢證」，以取得更多的事件相互對照，最後了解兩國之間漁</w:t>
      </w:r>
      <w:proofErr w:type="gramStart"/>
      <w:r w:rsidRPr="00D2240D">
        <w:rPr>
          <w:rFonts w:ascii="標楷體" w:eastAsia="標楷體" w:hAnsi="標楷體" w:hint="eastAsia"/>
          <w:sz w:val="28"/>
        </w:rPr>
        <w:t>具漁法</w:t>
      </w:r>
      <w:proofErr w:type="gramEnd"/>
      <w:r w:rsidRPr="00D2240D">
        <w:rPr>
          <w:rFonts w:ascii="標楷體" w:eastAsia="標楷體" w:hAnsi="標楷體" w:hint="eastAsia"/>
          <w:sz w:val="28"/>
        </w:rPr>
        <w:t>的優點與缺點。</w:t>
      </w:r>
    </w:p>
    <w:p w:rsidR="00B9747A" w:rsidRPr="00B25B30" w:rsidRDefault="00B9747A" w:rsidP="00B25B30">
      <w:pPr>
        <w:pStyle w:val="aa"/>
        <w:numPr>
          <w:ilvl w:val="0"/>
          <w:numId w:val="2"/>
        </w:numPr>
        <w:spacing w:line="48" w:lineRule="atLeas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B25B30">
        <w:rPr>
          <w:rFonts w:ascii="標楷體" w:eastAsia="標楷體" w:hAnsi="標楷體" w:hint="eastAsia"/>
          <w:b/>
          <w:bCs/>
          <w:sz w:val="32"/>
          <w:szCs w:val="32"/>
        </w:rPr>
        <w:t>參與計畫之心得及花絮</w:t>
      </w:r>
    </w:p>
    <w:p w:rsidR="009B04A6" w:rsidRPr="000B7847" w:rsidRDefault="00710539" w:rsidP="00B9747A">
      <w:pPr>
        <w:spacing w:line="48" w:lineRule="atLeast"/>
        <w:rPr>
          <w:rFonts w:ascii="標楷體" w:eastAsia="標楷體" w:hAnsi="標楷體" w:cs="新細明體"/>
          <w:kern w:val="0"/>
          <w:sz w:val="28"/>
        </w:rPr>
      </w:pPr>
      <w:r w:rsidRPr="000B7847">
        <w:rPr>
          <w:rFonts w:ascii="標楷體" w:eastAsia="標楷體" w:hAnsi="標楷體" w:cs="新細明體" w:hint="eastAsia"/>
          <w:kern w:val="0"/>
          <w:sz w:val="28"/>
        </w:rPr>
        <w:t xml:space="preserve">    </w:t>
      </w:r>
      <w:r w:rsidR="00C42AEA" w:rsidRPr="000B7847">
        <w:rPr>
          <w:rFonts w:ascii="標楷體" w:eastAsia="標楷體" w:hAnsi="標楷體" w:cs="新細明體" w:hint="eastAsia"/>
          <w:kern w:val="0"/>
          <w:sz w:val="28"/>
        </w:rPr>
        <w:t>在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一個學期的</w:t>
      </w:r>
      <w:r w:rsidR="00C42AEA" w:rsidRPr="000B7847">
        <w:rPr>
          <w:rFonts w:ascii="標楷體" w:eastAsia="標楷體" w:hAnsi="標楷體" w:cs="新細明體" w:hint="eastAsia"/>
          <w:kern w:val="0"/>
          <w:sz w:val="28"/>
        </w:rPr>
        <w:t>準備計畫後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C42AEA" w:rsidRPr="000B7847">
        <w:rPr>
          <w:rFonts w:ascii="標楷體" w:eastAsia="標楷體" w:hAnsi="標楷體" w:cs="新細明體" w:hint="eastAsia"/>
          <w:kern w:val="0"/>
          <w:sz w:val="28"/>
        </w:rPr>
        <w:t>六月二十六日正式出發越南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proofErr w:type="gramStart"/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一</w:t>
      </w:r>
      <w:proofErr w:type="gramEnd"/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到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達</w:t>
      </w:r>
      <w:proofErr w:type="gramStart"/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越南芽莊的</w:t>
      </w:r>
      <w:proofErr w:type="gramEnd"/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機場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9B04A6" w:rsidRPr="000B7847">
        <w:rPr>
          <w:rFonts w:ascii="標楷體" w:eastAsia="標楷體" w:hAnsi="標楷體" w:cs="新細明體" w:hint="eastAsia"/>
          <w:kern w:val="0"/>
          <w:sz w:val="28"/>
        </w:rPr>
        <w:t>看到接機的同學們都很親切，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也</w:t>
      </w:r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很意外的有好幾位</w:t>
      </w:r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lastRenderedPageBreak/>
        <w:t>同學都會說中文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讓剛到越南人生地不熟的我們心裡安穩許多</w:t>
      </w:r>
      <w:r w:rsidR="009B04A6" w:rsidRPr="000B7847">
        <w:rPr>
          <w:rFonts w:ascii="標楷體" w:eastAsia="標楷體" w:hAnsi="標楷體" w:cs="新細明體" w:hint="eastAsia"/>
          <w:kern w:val="0"/>
          <w:sz w:val="28"/>
        </w:rPr>
        <w:t>。出了機場，我們便直接</w:t>
      </w:r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搭車</w:t>
      </w:r>
      <w:proofErr w:type="gramStart"/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前往芽莊</w:t>
      </w:r>
      <w:proofErr w:type="gramEnd"/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大學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290908" w:rsidRPr="000B7847">
        <w:rPr>
          <w:rFonts w:ascii="標楷體" w:eastAsia="標楷體" w:hAnsi="標楷體" w:cs="新細明體" w:hint="eastAsia"/>
          <w:kern w:val="0"/>
          <w:sz w:val="28"/>
        </w:rPr>
        <w:t>越南的學生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幫助我們解決宿舍的問題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proofErr w:type="gramStart"/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當初說的是</w:t>
      </w:r>
      <w:proofErr w:type="gramEnd"/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兩人一間房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但實際</w:t>
      </w:r>
      <w:proofErr w:type="gramStart"/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到了芽莊</w:t>
      </w:r>
      <w:proofErr w:type="gramEnd"/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大學的宿舍之後發現是三人房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也因為房間費用的問題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9B7B9D" w:rsidRPr="000B7847">
        <w:rPr>
          <w:rFonts w:ascii="標楷體" w:eastAsia="標楷體" w:hAnsi="標楷體" w:cs="新細明體" w:hint="eastAsia"/>
          <w:kern w:val="0"/>
          <w:sz w:val="28"/>
        </w:rPr>
        <w:t>與宿舍管理員討論許</w:t>
      </w:r>
      <w:r w:rsidR="00C42AEA" w:rsidRPr="000B7847">
        <w:rPr>
          <w:rFonts w:ascii="標楷體" w:eastAsia="標楷體" w:hAnsi="標楷體" w:cs="新細明體" w:hint="eastAsia"/>
          <w:kern w:val="0"/>
          <w:sz w:val="28"/>
        </w:rPr>
        <w:t>久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C42AEA" w:rsidRPr="000B7847">
        <w:rPr>
          <w:rFonts w:ascii="標楷體" w:eastAsia="標楷體" w:hAnsi="標楷體" w:cs="新細明體" w:hint="eastAsia"/>
          <w:kern w:val="0"/>
          <w:sz w:val="28"/>
        </w:rPr>
        <w:t>幸好有越南學生的幫助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C42AEA" w:rsidRPr="000B7847">
        <w:rPr>
          <w:rFonts w:ascii="標楷體" w:eastAsia="標楷體" w:hAnsi="標楷體" w:cs="新細明體" w:hint="eastAsia"/>
          <w:kern w:val="0"/>
          <w:sz w:val="28"/>
        </w:rPr>
        <w:t>讓我們能順利入住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宿舍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打理完後他們帶我們去享用越南的美食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，初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到越南的第一天就吃到最好吃的牛肉河粉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還嘗試了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神祕料理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鴨仔蛋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經過晚餐的相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處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C223F4" w:rsidRPr="000B7847">
        <w:rPr>
          <w:rFonts w:ascii="標楷體" w:eastAsia="標楷體" w:hAnsi="標楷體" w:cs="新細明體" w:hint="eastAsia"/>
          <w:kern w:val="0"/>
          <w:sz w:val="28"/>
        </w:rPr>
        <w:t>更認識越南的學生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就好像認識許久的朋友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相</w:t>
      </w:r>
      <w:r w:rsidR="00EA4747" w:rsidRPr="000B7847">
        <w:rPr>
          <w:rFonts w:ascii="標楷體" w:eastAsia="標楷體" w:hAnsi="標楷體" w:cs="新細明體" w:hint="eastAsia"/>
          <w:kern w:val="0"/>
          <w:sz w:val="28"/>
        </w:rPr>
        <w:t>處起來相當愉快。</w:t>
      </w:r>
    </w:p>
    <w:p w:rsidR="00EE0F17" w:rsidRPr="000B7847" w:rsidRDefault="00710539" w:rsidP="00B9747A">
      <w:pPr>
        <w:spacing w:line="48" w:lineRule="atLeast"/>
        <w:ind w:rightChars="-24" w:right="-58"/>
        <w:rPr>
          <w:rFonts w:ascii="標楷體" w:eastAsia="標楷體" w:hAnsi="標楷體" w:cs="新細明體"/>
          <w:kern w:val="0"/>
          <w:sz w:val="28"/>
        </w:rPr>
      </w:pPr>
      <w:r w:rsidRPr="000B7847">
        <w:rPr>
          <w:rFonts w:ascii="標楷體" w:eastAsia="標楷體" w:hAnsi="標楷體" w:cs="新細明體" w:hint="eastAsia"/>
          <w:kern w:val="0"/>
          <w:sz w:val="28"/>
        </w:rPr>
        <w:t xml:space="preserve">    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第二天就開始我們參訪的行程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EE0F17" w:rsidRPr="000B7847">
        <w:rPr>
          <w:rFonts w:ascii="標楷體" w:eastAsia="標楷體" w:hAnsi="標楷體" w:cs="新細明體" w:hint="eastAsia"/>
          <w:kern w:val="0"/>
          <w:sz w:val="28"/>
        </w:rPr>
        <w:t>由越南學生帶領我們去到漁業系的展覽廳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本來以為只有教授帶我們參觀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沒想到有許多漁業系的學生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自願犧牲暑假時間陪伴我們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與我們一起上課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教授介紹完越南的漁業概況後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就是國際交流時間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讓我驚訝的是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越南學生相當主動積極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與我們討論漁業及海洋的相關訊息及看法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其中一位女同學帶領我參觀他們的漁業展覽廳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0B2E5A" w:rsidRPr="000B7847">
        <w:rPr>
          <w:rFonts w:ascii="標楷體" w:eastAsia="標楷體" w:hAnsi="標楷體" w:cs="新細明體" w:hint="eastAsia"/>
          <w:kern w:val="0"/>
          <w:sz w:val="28"/>
        </w:rPr>
        <w:t>介紹的相當認真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他們的展示廳有許多的傳統漁具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還有各種漁法的模型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由於我們系上並沒有像這類的展示廳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，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我看到同學全神貫注在替我們介紹的神情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後，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使我相當佩服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。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在這裡，我感受到</w:t>
      </w:r>
      <w:r w:rsidRPr="000B7847">
        <w:rPr>
          <w:rFonts w:ascii="標楷體" w:eastAsia="標楷體" w:hAnsi="標楷體" w:cs="新細明體" w:hint="eastAsia"/>
          <w:kern w:val="0"/>
          <w:sz w:val="28"/>
        </w:rPr>
        <w:t>尊重專業</w:t>
      </w:r>
      <w:r w:rsidR="006F607F" w:rsidRPr="000B7847">
        <w:rPr>
          <w:rFonts w:ascii="標楷體" w:eastAsia="標楷體" w:hAnsi="標楷體" w:cs="新細明體" w:hint="eastAsia"/>
          <w:kern w:val="0"/>
          <w:sz w:val="28"/>
        </w:rPr>
        <w:t>的態度及學習的熱忱，這種態度是我必須去學習的。</w:t>
      </w:r>
    </w:p>
    <w:p w:rsidR="00702212" w:rsidRPr="000B7847" w:rsidRDefault="009545DB" w:rsidP="00B9747A">
      <w:pPr>
        <w:spacing w:line="48" w:lineRule="atLeast"/>
        <w:rPr>
          <w:rFonts w:ascii="標楷體" w:eastAsia="標楷體" w:hAnsi="標楷體"/>
          <w:bCs/>
          <w:sz w:val="28"/>
          <w:szCs w:val="28"/>
        </w:rPr>
      </w:pPr>
      <w:r w:rsidRPr="000B784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0B7847">
        <w:rPr>
          <w:rFonts w:ascii="標楷體" w:eastAsia="標楷體" w:hAnsi="標楷體" w:hint="eastAsia"/>
          <w:bCs/>
          <w:sz w:val="28"/>
          <w:szCs w:val="28"/>
        </w:rPr>
        <w:t>接下來我們</w:t>
      </w:r>
      <w:r w:rsidR="00C42AEA" w:rsidRPr="000B7847">
        <w:rPr>
          <w:rFonts w:ascii="標楷體" w:eastAsia="標楷體" w:hAnsi="標楷體" w:hint="eastAsia"/>
          <w:bCs/>
          <w:sz w:val="28"/>
          <w:szCs w:val="28"/>
        </w:rPr>
        <w:t>參觀漁業系的系館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Start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進系館</w:t>
      </w:r>
      <w:proofErr w:type="gramEnd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教授帶領我們上三樓</w:t>
      </w:r>
      <w:proofErr w:type="gramStart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看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lastRenderedPageBreak/>
        <w:t>操船</w:t>
      </w:r>
      <w:proofErr w:type="gramEnd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模擬室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在我們學校這是只有在</w:t>
      </w:r>
      <w:proofErr w:type="gramStart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商船系才有的</w:t>
      </w:r>
      <w:proofErr w:type="gramEnd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設備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我們在大一</w:t>
      </w:r>
      <w:proofErr w:type="gramStart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修地文</w:t>
      </w:r>
      <w:proofErr w:type="gramEnd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航海的時候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有使用</w:t>
      </w:r>
      <w:proofErr w:type="gramStart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這過項</w:t>
      </w:r>
      <w:proofErr w:type="gramEnd"/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設備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不過教授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再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跟我們講解一次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使印象又更加深刻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我們也參觀了遙測教室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與台灣的差不多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同學們也認真地介紹他們的設備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以及越南的海圖等等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可以感受到他們的用心和對專業的熱情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C42AEA" w:rsidRPr="000B7847">
        <w:rPr>
          <w:rFonts w:ascii="標楷體" w:eastAsia="標楷體" w:hAnsi="標楷體" w:hint="eastAsia"/>
          <w:bCs/>
          <w:sz w:val="28"/>
          <w:szCs w:val="28"/>
        </w:rPr>
        <w:t>我們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意外</w:t>
      </w:r>
      <w:r w:rsidR="00C42AEA" w:rsidRPr="000B7847">
        <w:rPr>
          <w:rFonts w:ascii="標楷體" w:eastAsia="標楷體" w:hAnsi="標楷體" w:hint="eastAsia"/>
          <w:bCs/>
          <w:sz w:val="28"/>
          <w:szCs w:val="28"/>
        </w:rPr>
        <w:t>發現與台灣最不同的地方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，是</w:t>
      </w:r>
      <w:r w:rsidR="00C42AEA" w:rsidRPr="000B7847">
        <w:rPr>
          <w:rFonts w:ascii="標楷體" w:eastAsia="標楷體" w:hAnsi="標楷體" w:hint="eastAsia"/>
          <w:bCs/>
          <w:sz w:val="28"/>
          <w:szCs w:val="28"/>
        </w:rPr>
        <w:t>他們真的非常身體力行的在節約能源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教師辦公室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、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系辦等等地方都是不開冷氣的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只有電風扇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甚至有些是只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有靠一把</w:t>
      </w:r>
      <w:r w:rsidR="004818D9" w:rsidRPr="000B7847">
        <w:rPr>
          <w:rFonts w:ascii="標楷體" w:eastAsia="標楷體" w:hAnsi="標楷體" w:hint="eastAsia"/>
          <w:bCs/>
          <w:sz w:val="28"/>
          <w:szCs w:val="28"/>
        </w:rPr>
        <w:t>扇子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，冷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氣是拿來給機器吹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的。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在如此炙熱的越南夏天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相當佩服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不過也有可能是他們從小就習慣如此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我們走在校園中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發現許多的學生會聚在類似野餐桌的地方念書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而不是在宿舍裡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有陰影處的地方配上些許的微風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在芽莊大學</w:t>
      </w:r>
      <w:proofErr w:type="gramEnd"/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感受到一股濃濃書香的氣氛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579EF" w:rsidRPr="000B7847" w:rsidRDefault="009545DB" w:rsidP="00B9747A">
      <w:pPr>
        <w:spacing w:line="48" w:lineRule="atLeast"/>
        <w:rPr>
          <w:rFonts w:ascii="標楷體" w:eastAsia="標楷體" w:hAnsi="標楷體"/>
          <w:bCs/>
          <w:sz w:val="28"/>
          <w:szCs w:val="28"/>
        </w:rPr>
      </w:pPr>
      <w:r w:rsidRPr="000B784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除了學校參訪外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芽莊大學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的教授還安排我們去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參觀芽莊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的魚市場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早上不到五點就出發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到港邊看到最新鮮的漁獲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以及當地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稱為豬蘿的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傳統越南漁船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最早是用竹製的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但現在也使用不易風化的塑膠船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看著一袋一袋的貝類上岸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陳列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販售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好奇的我們立刻上前觀看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有許多我們從沒看過的貝類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有比拳頭大的海膽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比手臂粗的海參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居然還有比頭大的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硨磲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貝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！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在讚嘆居然有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硨磲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貝的時候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我們看到了比手掌小的螃蟹也在被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販售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著</w:t>
      </w:r>
      <w:proofErr w:type="gramEnd"/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讓我們不禁皺了一下眉頭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或許越南永續的觀念還不是很足夠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海裡有的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能撈的都抓上來販售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lastRenderedPageBreak/>
        <w:t>有一句話說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：「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先填飽肚子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再來談保育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」。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也有可能是越南的漁具發展還不是很先進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沒辦法篩選漁獲的大小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像是台灣就有規定漁獲及網目的大小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，能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盡量減少混獲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以利永續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發展漁業資源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579EF" w:rsidRPr="000B7847" w:rsidRDefault="009545DB" w:rsidP="00B9747A">
      <w:pPr>
        <w:spacing w:line="48" w:lineRule="atLeast"/>
        <w:rPr>
          <w:rFonts w:ascii="標楷體" w:eastAsia="標楷體" w:hAnsi="標楷體"/>
          <w:bCs/>
          <w:sz w:val="28"/>
          <w:szCs w:val="28"/>
        </w:rPr>
      </w:pPr>
      <w:r w:rsidRPr="000B784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漁船停靠的碼頭當然也是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必去參訪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的地點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在那裡我們看到早上勤奮的漁工們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在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卸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漁獲，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整理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裝箱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我們發現越南的漁船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並無冷凍系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僅依靠大型冰塊磨碎後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放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入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底艙</w:t>
      </w:r>
      <w:proofErr w:type="gramEnd"/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來保持漁獲的新鮮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度。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但越南炎熱的天氣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及漁業作業的長時間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很難確保新鮮的程度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相較於台灣的漁港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越南的漁港是較為混亂的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在台灣的漁船是金屬打造的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但在越南卻是木製的漁船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漁船上的設備也還不是很先進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處理的漁獲是否乾淨這點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也是有疑慮的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整體來說越南的漁業還在慢慢進步中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很像二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、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三十年前的台灣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但在越南現在經濟慢慢上升之後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與國際的接軌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還是很有發展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的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空間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除了漁港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我們也去了養殖場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有海水養殖及淡水養殖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雖然規模沒有台灣的大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但也是有做一些外銷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他們還有很大一塊的地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是給業者做養殖</w:t>
      </w:r>
      <w:r w:rsidR="00922313" w:rsidRPr="000B7847">
        <w:rPr>
          <w:rFonts w:ascii="標楷體" w:eastAsia="標楷體" w:hAnsi="標楷體" w:hint="eastAsia"/>
          <w:bCs/>
          <w:sz w:val="28"/>
          <w:szCs w:val="28"/>
        </w:rPr>
        <w:t>的投資，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學者也可以來做研究</w:t>
      </w:r>
      <w:r w:rsidR="00922313"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覺得是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很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棒的規劃</w:t>
      </w:r>
      <w:r w:rsidR="00922313" w:rsidRPr="000B784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579EF" w:rsidRDefault="00922313" w:rsidP="00B9747A">
      <w:pPr>
        <w:spacing w:line="48" w:lineRule="atLeast"/>
        <w:rPr>
          <w:rFonts w:ascii="標楷體" w:eastAsia="標楷體" w:hAnsi="標楷體"/>
          <w:bCs/>
          <w:sz w:val="28"/>
          <w:szCs w:val="28"/>
        </w:rPr>
      </w:pPr>
      <w:r w:rsidRPr="000B784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做為漁業系的學生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怎麼可以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不親近海呢</w:t>
      </w:r>
      <w:proofErr w:type="gramEnd"/>
      <w:r w:rsidRPr="000B7847">
        <w:rPr>
          <w:rFonts w:ascii="標楷體" w:eastAsia="標楷體" w:hAnsi="標楷體" w:hint="eastAsia"/>
          <w:bCs/>
          <w:sz w:val="28"/>
          <w:szCs w:val="28"/>
        </w:rPr>
        <w:t>？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在空閒的時間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越南學生帶我們去學校附近的海灘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與海洋大學外的很不同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不是沿岸而是沙岸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美的像一幅畫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在這裡我也感受到越南學生對我們的好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因為我才下水不到三分鐘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就踩到珊瑚礁的石頭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他們有設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區域是比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lastRenderedPageBreak/>
        <w:t>較可以游泳的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但我不在那個區域裡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，所以海底有一些小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石頭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群。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但我轉身沒注意到就跌倒了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腳立刻破皮流血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。越南學生看到後立刻幫我清理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傷口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並帶我去買藥及包紮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非常感動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事後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隔了幾天也有關心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我傷口的復原</w:t>
      </w:r>
      <w:proofErr w:type="gramStart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況</w:t>
      </w:r>
      <w:proofErr w:type="gramEnd"/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狀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A579EF" w:rsidRPr="000B7847">
        <w:rPr>
          <w:rFonts w:ascii="標楷體" w:eastAsia="標楷體" w:hAnsi="標楷體" w:hint="eastAsia"/>
          <w:bCs/>
          <w:sz w:val="28"/>
          <w:szCs w:val="28"/>
        </w:rPr>
        <w:t>覺得很窩心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9747A" w:rsidRDefault="00B25B30" w:rsidP="00B9747A">
      <w:pPr>
        <w:spacing w:line="48" w:lineRule="atLeas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三、</w:t>
      </w:r>
      <w:r w:rsidR="00B9747A" w:rsidRPr="00B9747A">
        <w:rPr>
          <w:rFonts w:ascii="標楷體" w:eastAsia="標楷體" w:hAnsi="標楷體" w:hint="eastAsia"/>
          <w:b/>
          <w:bCs/>
          <w:sz w:val="36"/>
          <w:szCs w:val="36"/>
        </w:rPr>
        <w:t>建議</w:t>
      </w:r>
    </w:p>
    <w:p w:rsidR="00B9747A" w:rsidRDefault="00B9747A" w:rsidP="00B25B30">
      <w:pPr>
        <w:pStyle w:val="aa"/>
        <w:numPr>
          <w:ilvl w:val="0"/>
          <w:numId w:val="3"/>
        </w:numPr>
        <w:spacing w:line="48" w:lineRule="atLeast"/>
        <w:ind w:leftChars="0"/>
        <w:rPr>
          <w:rFonts w:ascii="標楷體" w:eastAsia="標楷體" w:hAnsi="標楷體"/>
          <w:b/>
          <w:sz w:val="32"/>
        </w:rPr>
      </w:pPr>
      <w:r w:rsidRPr="00B9747A">
        <w:rPr>
          <w:rFonts w:ascii="標楷體" w:eastAsia="標楷體" w:hAnsi="標楷體"/>
          <w:b/>
          <w:sz w:val="32"/>
        </w:rPr>
        <w:t>未來自我期許及可行動落實之計畫</w:t>
      </w:r>
    </w:p>
    <w:p w:rsidR="00B9747A" w:rsidRPr="002D38D5" w:rsidRDefault="002D38D5" w:rsidP="00B9747A">
      <w:pPr>
        <w:spacing w:line="48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2D38D5">
        <w:rPr>
          <w:rFonts w:ascii="標楷體" w:eastAsia="標楷體" w:hAnsi="標楷體" w:hint="eastAsia"/>
          <w:sz w:val="28"/>
        </w:rPr>
        <w:t xml:space="preserve">  這次</w:t>
      </w:r>
      <w:r>
        <w:rPr>
          <w:rFonts w:ascii="標楷體" w:eastAsia="標楷體" w:hAnsi="標楷體" w:hint="eastAsia"/>
          <w:sz w:val="28"/>
        </w:rPr>
        <w:t>計畫的參與，讓我知道自己還有許多的不足。回來台灣之後也要繼續增進自己的專業知識，還有語文的能力。在越南，有許多人都會中文及俄文。現在是個國際的社會，若是能增加其他外語的能力，相信是會對未來有一定程度的幫助。</w:t>
      </w:r>
    </w:p>
    <w:p w:rsidR="00B9747A" w:rsidRDefault="00B9747A" w:rsidP="00B25B30">
      <w:pPr>
        <w:pStyle w:val="aa"/>
        <w:numPr>
          <w:ilvl w:val="0"/>
          <w:numId w:val="3"/>
        </w:numPr>
        <w:spacing w:line="48" w:lineRule="atLeast"/>
        <w:ind w:leftChars="0"/>
        <w:rPr>
          <w:rFonts w:ascii="標楷體" w:eastAsia="標楷體" w:hAnsi="標楷體"/>
          <w:b/>
          <w:sz w:val="32"/>
        </w:rPr>
      </w:pPr>
      <w:r w:rsidRPr="00B9747A">
        <w:rPr>
          <w:rFonts w:ascii="標楷體" w:eastAsia="標楷體" w:hAnsi="標楷體"/>
          <w:b/>
          <w:sz w:val="32"/>
        </w:rPr>
        <w:t>對青年署規劃未來活動的建議</w:t>
      </w:r>
    </w:p>
    <w:p w:rsidR="00B9747A" w:rsidRPr="00B9747A" w:rsidRDefault="00732E0D" w:rsidP="00B9747A">
      <w:pPr>
        <w:spacing w:line="48" w:lineRule="atLeast"/>
        <w:rPr>
          <w:rFonts w:ascii="標楷體" w:eastAsia="標楷體" w:hAnsi="標楷體"/>
          <w:bCs/>
          <w:sz w:val="28"/>
          <w:szCs w:val="36"/>
        </w:rPr>
      </w:pPr>
      <w:r>
        <w:rPr>
          <w:rFonts w:ascii="標楷體" w:eastAsia="標楷體" w:hAnsi="標楷體" w:hint="eastAsia"/>
          <w:b/>
          <w:sz w:val="32"/>
        </w:rPr>
        <w:t xml:space="preserve"> </w:t>
      </w:r>
      <w:r w:rsidR="00B9747A">
        <w:rPr>
          <w:rFonts w:ascii="標楷體" w:eastAsia="標楷體" w:hAnsi="標楷體" w:hint="eastAsia"/>
          <w:b/>
          <w:sz w:val="32"/>
        </w:rPr>
        <w:t xml:space="preserve">   </w:t>
      </w:r>
      <w:r w:rsidR="00B9747A">
        <w:rPr>
          <w:rFonts w:ascii="標楷體" w:eastAsia="標楷體" w:hAnsi="標楷體" w:hint="eastAsia"/>
          <w:sz w:val="28"/>
        </w:rPr>
        <w:t>參與了這次計畫</w:t>
      </w:r>
      <w:r w:rsidR="00026A6B">
        <w:rPr>
          <w:rFonts w:ascii="標楷體" w:eastAsia="標楷體" w:hAnsi="標楷體" w:hint="eastAsia"/>
          <w:sz w:val="28"/>
        </w:rPr>
        <w:t>，</w:t>
      </w:r>
      <w:r w:rsidR="00B9747A">
        <w:rPr>
          <w:rFonts w:ascii="標楷體" w:eastAsia="標楷體" w:hAnsi="標楷體" w:hint="eastAsia"/>
          <w:sz w:val="28"/>
        </w:rPr>
        <w:t>獲益良多</w:t>
      </w:r>
      <w:r w:rsidR="00026A6B">
        <w:rPr>
          <w:rFonts w:ascii="標楷體" w:eastAsia="標楷體" w:hAnsi="標楷體" w:hint="eastAsia"/>
          <w:sz w:val="28"/>
        </w:rPr>
        <w:t>。</w:t>
      </w:r>
      <w:r w:rsidR="00B9747A">
        <w:rPr>
          <w:rFonts w:ascii="標楷體" w:eastAsia="標楷體" w:hAnsi="標楷體" w:hint="eastAsia"/>
          <w:sz w:val="28"/>
        </w:rPr>
        <w:t>我覺得利用</w:t>
      </w:r>
      <w:r w:rsidR="00026A6B">
        <w:rPr>
          <w:rFonts w:ascii="標楷體" w:eastAsia="標楷體" w:hAnsi="標楷體" w:hint="eastAsia"/>
          <w:sz w:val="28"/>
        </w:rPr>
        <w:t>習得的</w:t>
      </w:r>
      <w:r w:rsidR="00B9747A">
        <w:rPr>
          <w:rFonts w:ascii="標楷體" w:eastAsia="標楷體" w:hAnsi="標楷體" w:hint="eastAsia"/>
          <w:sz w:val="28"/>
        </w:rPr>
        <w:t>專業</w:t>
      </w:r>
      <w:r w:rsidR="00026A6B">
        <w:rPr>
          <w:rFonts w:ascii="標楷體" w:eastAsia="標楷體" w:hAnsi="標楷體" w:hint="eastAsia"/>
          <w:sz w:val="28"/>
        </w:rPr>
        <w:t>，</w:t>
      </w:r>
      <w:r w:rsidR="00B9747A">
        <w:rPr>
          <w:rFonts w:ascii="標楷體" w:eastAsia="標楷體" w:hAnsi="標楷體" w:hint="eastAsia"/>
          <w:sz w:val="28"/>
        </w:rPr>
        <w:t>去國外體驗學習是</w:t>
      </w:r>
      <w:r w:rsidR="00026A6B">
        <w:rPr>
          <w:rFonts w:ascii="標楷體" w:eastAsia="標楷體" w:hAnsi="標楷體" w:hint="eastAsia"/>
          <w:sz w:val="28"/>
        </w:rPr>
        <w:t>相當好的計劃。</w:t>
      </w:r>
      <w:r w:rsidR="00B9747A">
        <w:rPr>
          <w:rFonts w:ascii="標楷體" w:eastAsia="標楷體" w:hAnsi="標楷體" w:hint="eastAsia"/>
          <w:sz w:val="28"/>
        </w:rPr>
        <w:t>不是只將</w:t>
      </w:r>
      <w:r w:rsidR="00026A6B">
        <w:rPr>
          <w:rFonts w:ascii="標楷體" w:eastAsia="標楷體" w:hAnsi="標楷體" w:hint="eastAsia"/>
          <w:sz w:val="28"/>
        </w:rPr>
        <w:t>眼</w:t>
      </w:r>
      <w:r w:rsidR="00B9747A">
        <w:rPr>
          <w:rFonts w:ascii="標楷體" w:eastAsia="標楷體" w:hAnsi="標楷體" w:hint="eastAsia"/>
          <w:sz w:val="28"/>
        </w:rPr>
        <w:t>光放於台灣</w:t>
      </w:r>
      <w:r w:rsidR="00026A6B">
        <w:rPr>
          <w:rFonts w:ascii="標楷體" w:eastAsia="標楷體" w:hAnsi="標楷體" w:hint="eastAsia"/>
          <w:sz w:val="28"/>
        </w:rPr>
        <w:t>，而是國際間。看到了別的國家的環境，以及當地學生的態度，我覺得會是促進台灣學生，齊力奮發向上的。希望未來青年署還能再辦相似的計畫，提供青年去世界各地學習的機會。</w:t>
      </w:r>
    </w:p>
    <w:p w:rsidR="00B9747A" w:rsidRPr="00B9747A" w:rsidRDefault="00B25B30" w:rsidP="00B9747A">
      <w:pPr>
        <w:spacing w:line="48" w:lineRule="atLeast"/>
        <w:rPr>
          <w:rFonts w:ascii="標楷體" w:eastAsia="標楷體" w:hAnsi="標楷體"/>
          <w:b/>
          <w:bCs/>
          <w:sz w:val="36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28"/>
        </w:rPr>
        <w:t>四、</w:t>
      </w:r>
      <w:r w:rsidR="00B9747A" w:rsidRPr="00B9747A">
        <w:rPr>
          <w:rFonts w:ascii="標楷體" w:eastAsia="標楷體" w:hAnsi="標楷體" w:hint="eastAsia"/>
          <w:b/>
          <w:bCs/>
          <w:sz w:val="36"/>
          <w:szCs w:val="28"/>
        </w:rPr>
        <w:t>展望</w:t>
      </w:r>
    </w:p>
    <w:p w:rsidR="00702212" w:rsidRPr="000B7847" w:rsidRDefault="00922313" w:rsidP="00B9747A">
      <w:pPr>
        <w:spacing w:line="48" w:lineRule="atLeast"/>
        <w:rPr>
          <w:rFonts w:ascii="標楷體" w:eastAsia="標楷體" w:hAnsi="標楷體"/>
          <w:bCs/>
          <w:sz w:val="28"/>
          <w:szCs w:val="28"/>
        </w:rPr>
      </w:pPr>
      <w:r w:rsidRPr="000B784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在出國前，我訂定這次的目標是體驗越南的漁業狀況及漁具漁法，還有利用閒暇的時間了解越南的風俗民情，但是實際出國後，發現我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lastRenderedPageBreak/>
        <w:t>獲得的比當初想像的還多。不論是漁業的相關資訊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，亦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或是與越南當地交流的心得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。在越南與當地同學用英文溝通，發現其實就算語言不通，我們還是能聊得很開心。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我覺得最無可取代的是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這次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國際體驗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寶貴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經驗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，而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這些都是不可抹滅的重要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人生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資產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。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只要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不斷嘗試，就能發現無限</w:t>
      </w:r>
      <w:r w:rsidR="00CA05D3" w:rsidRPr="000B7847">
        <w:rPr>
          <w:rFonts w:ascii="標楷體" w:eastAsia="標楷體" w:hAnsi="標楷體" w:hint="eastAsia"/>
          <w:bCs/>
          <w:sz w:val="28"/>
          <w:szCs w:val="28"/>
        </w:rPr>
        <w:t>新的</w:t>
      </w:r>
      <w:r w:rsidRPr="000B7847">
        <w:rPr>
          <w:rFonts w:ascii="標楷體" w:eastAsia="標楷體" w:hAnsi="標楷體" w:hint="eastAsia"/>
          <w:bCs/>
          <w:sz w:val="28"/>
          <w:szCs w:val="28"/>
        </w:rPr>
        <w:t>可能！</w:t>
      </w:r>
    </w:p>
    <w:p w:rsidR="009B7B9D" w:rsidRDefault="009B7B9D" w:rsidP="000B7847">
      <w:pPr>
        <w:spacing w:line="48" w:lineRule="atLeast"/>
        <w:ind w:leftChars="177" w:left="425"/>
        <w:rPr>
          <w:rFonts w:ascii="標楷體" w:eastAsia="標楷體" w:hAnsi="標楷體" w:cs="新細明體"/>
          <w:kern w:val="0"/>
          <w:sz w:val="28"/>
        </w:rPr>
      </w:pPr>
    </w:p>
    <w:p w:rsidR="006D0941" w:rsidRPr="000B7847" w:rsidRDefault="006D0941" w:rsidP="000B7847">
      <w:pPr>
        <w:spacing w:line="48" w:lineRule="atLeast"/>
        <w:ind w:leftChars="177" w:left="425"/>
        <w:rPr>
          <w:rFonts w:ascii="標楷體" w:eastAsia="標楷體" w:hAnsi="標楷體" w:cs="新細明體"/>
          <w:kern w:val="0"/>
          <w:sz w:val="28"/>
        </w:rPr>
      </w:pPr>
    </w:p>
    <w:p w:rsidR="000B7847" w:rsidRDefault="000B7847" w:rsidP="000B7847">
      <w:pPr>
        <w:spacing w:line="48" w:lineRule="atLeast"/>
        <w:rPr>
          <w:rFonts w:ascii="標楷體" w:eastAsia="標楷體" w:hAnsi="標楷體"/>
          <w:b/>
          <w:bCs/>
          <w:sz w:val="32"/>
          <w:szCs w:val="32"/>
        </w:rPr>
      </w:pPr>
      <w:r w:rsidRPr="000B7847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活動照片</w:t>
      </w:r>
      <w:r w:rsidRPr="000B7847"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p w:rsidR="00D81465" w:rsidRDefault="00D81465" w:rsidP="00D81465">
      <w:pPr>
        <w:spacing w:line="48" w:lineRule="atLeast"/>
        <w:ind w:leftChars="-531" w:left="-1274"/>
        <w:rPr>
          <w:rFonts w:ascii="標楷體" w:eastAsia="標楷體" w:hAnsi="標楷體" w:cs="新細明體"/>
          <w:kern w:val="0"/>
          <w:sz w:val="28"/>
        </w:rPr>
      </w:pPr>
    </w:p>
    <w:p w:rsidR="000B7847" w:rsidRDefault="0061041E" w:rsidP="00D81465">
      <w:pPr>
        <w:spacing w:line="48" w:lineRule="atLeast"/>
        <w:ind w:leftChars="-177" w:left="-425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5942135" cy="3344175"/>
            <wp:effectExtent l="19050" t="0" r="1465" b="0"/>
            <wp:docPr id="13" name="圖片 0" descr="FB_IMG_149879417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9879417838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449" cy="334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465" w:rsidRPr="000B7847" w:rsidRDefault="0061041E" w:rsidP="006D0941">
      <w:pPr>
        <w:spacing w:line="48" w:lineRule="atLeast"/>
        <w:ind w:leftChars="177" w:left="425"/>
        <w:jc w:val="center"/>
        <w:rPr>
          <w:rFonts w:ascii="標楷體" w:eastAsia="標楷體" w:hAnsi="標楷體" w:cs="新細明體"/>
          <w:kern w:val="0"/>
          <w:sz w:val="28"/>
        </w:rPr>
      </w:pPr>
      <w:r>
        <w:rPr>
          <w:rFonts w:ascii="標楷體" w:eastAsia="標楷體" w:hAnsi="標楷體" w:cs="新細明體" w:hint="eastAsia"/>
          <w:kern w:val="0"/>
          <w:sz w:val="28"/>
        </w:rPr>
        <w:t>與漁業系教授及學生在漁業系</w:t>
      </w:r>
      <w:proofErr w:type="gramStart"/>
      <w:r>
        <w:rPr>
          <w:rFonts w:ascii="標楷體" w:eastAsia="標楷體" w:hAnsi="標楷體" w:cs="新細明體" w:hint="eastAsia"/>
          <w:kern w:val="0"/>
          <w:sz w:val="28"/>
        </w:rPr>
        <w:t>展示廳合照</w:t>
      </w:r>
      <w:proofErr w:type="gramEnd"/>
    </w:p>
    <w:sectPr w:rsidR="00D81465" w:rsidRPr="000B7847" w:rsidSect="00CF54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87" w:rsidRDefault="00F93B87" w:rsidP="00093401">
      <w:r>
        <w:separator/>
      </w:r>
    </w:p>
  </w:endnote>
  <w:endnote w:type="continuationSeparator" w:id="0">
    <w:p w:rsidR="00F93B87" w:rsidRDefault="00F93B87" w:rsidP="0009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87" w:rsidRDefault="00F93B87" w:rsidP="00093401">
      <w:r>
        <w:separator/>
      </w:r>
    </w:p>
  </w:footnote>
  <w:footnote w:type="continuationSeparator" w:id="0">
    <w:p w:rsidR="00F93B87" w:rsidRDefault="00F93B87" w:rsidP="0009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BF7"/>
    <w:multiLevelType w:val="hybridMultilevel"/>
    <w:tmpl w:val="E1BA5CDC"/>
    <w:lvl w:ilvl="0" w:tplc="CAB876AE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186247A"/>
    <w:multiLevelType w:val="hybridMultilevel"/>
    <w:tmpl w:val="43EC0356"/>
    <w:lvl w:ilvl="0" w:tplc="F782CA9C">
      <w:start w:val="1"/>
      <w:numFmt w:val="taiwaneseCountingThousand"/>
      <w:lvlText w:val="（%1）"/>
      <w:lvlJc w:val="left"/>
      <w:pPr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DC7694"/>
    <w:multiLevelType w:val="hybridMultilevel"/>
    <w:tmpl w:val="C4D829B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428"/>
    <w:rsid w:val="00026A6B"/>
    <w:rsid w:val="00093401"/>
    <w:rsid w:val="000B2E5A"/>
    <w:rsid w:val="000B7847"/>
    <w:rsid w:val="000F2D1C"/>
    <w:rsid w:val="001402CE"/>
    <w:rsid w:val="00290908"/>
    <w:rsid w:val="002D38D5"/>
    <w:rsid w:val="002F15AF"/>
    <w:rsid w:val="00350428"/>
    <w:rsid w:val="003C5440"/>
    <w:rsid w:val="004151AC"/>
    <w:rsid w:val="004818D9"/>
    <w:rsid w:val="004B4FA6"/>
    <w:rsid w:val="005140FD"/>
    <w:rsid w:val="0061041E"/>
    <w:rsid w:val="00635AB3"/>
    <w:rsid w:val="006B2754"/>
    <w:rsid w:val="006D0941"/>
    <w:rsid w:val="006E1659"/>
    <w:rsid w:val="006F607F"/>
    <w:rsid w:val="00702212"/>
    <w:rsid w:val="00710539"/>
    <w:rsid w:val="00732E0D"/>
    <w:rsid w:val="00773235"/>
    <w:rsid w:val="007A68B4"/>
    <w:rsid w:val="00922313"/>
    <w:rsid w:val="009545DB"/>
    <w:rsid w:val="009B04A6"/>
    <w:rsid w:val="009B7B9D"/>
    <w:rsid w:val="00A579EF"/>
    <w:rsid w:val="00A6739B"/>
    <w:rsid w:val="00A9691E"/>
    <w:rsid w:val="00B25B30"/>
    <w:rsid w:val="00B9747A"/>
    <w:rsid w:val="00C223F4"/>
    <w:rsid w:val="00C42AEA"/>
    <w:rsid w:val="00CA05D3"/>
    <w:rsid w:val="00CF545A"/>
    <w:rsid w:val="00D2240D"/>
    <w:rsid w:val="00D81465"/>
    <w:rsid w:val="00E01A06"/>
    <w:rsid w:val="00EA4747"/>
    <w:rsid w:val="00EA58A6"/>
    <w:rsid w:val="00EC0F5E"/>
    <w:rsid w:val="00EE0F17"/>
    <w:rsid w:val="00EF0E52"/>
    <w:rsid w:val="00F41C70"/>
    <w:rsid w:val="00F93B87"/>
    <w:rsid w:val="00FD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4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40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732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2">
    <w:name w:val="Medium List 1 Accent 2"/>
    <w:basedOn w:val="a1"/>
    <w:uiPriority w:val="65"/>
    <w:rsid w:val="0077323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773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32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5B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4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4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dcterms:created xsi:type="dcterms:W3CDTF">2017-07-19T07:54:00Z</dcterms:created>
  <dcterms:modified xsi:type="dcterms:W3CDTF">2017-07-20T04:54:00Z</dcterms:modified>
</cp:coreProperties>
</file>